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color w:val="000000"/>
          <w:sz w:val="24"/>
          <w:szCs w:val="20"/>
          <w:lang w:eastAsia="en-CA"/>
        </w:rPr>
        <w:t>Джулиано Карриконде Фрипп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lang w:val="en-US"/>
        </w:rPr>
        <w:t>UNICAB-</w:t>
      </w:r>
      <w:r>
        <w:rPr>
          <w:rFonts w:hint="default"/>
          <w:lang w:val="ru-RU"/>
        </w:rPr>
        <w:t>Бразилия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val="ru-RU" w:eastAsia="en-CA"/>
        </w:rPr>
        <w:t>ФИНАНСОВЫЙ ДИРЕКТОР И ДИРЕКТОР ПО ПРОЕКТАМ И ПОЛИТИКЕ</w:t>
      </w: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</w:p>
    <w:p>
      <w:pPr>
        <w:spacing w:after="0" w:line="240" w:lineRule="auto"/>
        <w:jc w:val="both"/>
        <w:rPr>
          <w:rFonts w:ascii="Calibri" w:hAnsi="Calibri" w:eastAsia="ヒラギノ角ゴ Pro W3" w:cs="Times New Roman"/>
          <w:b w:val="0"/>
          <w:bCs w:val="0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 xml:space="preserve"> </w:t>
      </w:r>
      <w:r>
        <w:rPr>
          <w:rFonts w:hint="default" w:ascii="Arial Bold" w:hAnsi="Arial Bold" w:eastAsia="ヒラギノ角ゴ Pro W3" w:cs="Times New Roman"/>
          <w:b w:val="0"/>
          <w:bCs w:val="0"/>
          <w:color w:val="000000"/>
          <w:sz w:val="24"/>
          <w:szCs w:val="20"/>
          <w:u w:val="single"/>
          <w:lang w:val="ru-RU" w:eastAsia="en-CA"/>
        </w:rPr>
        <w:t xml:space="preserve">Октябрь </w:t>
      </w:r>
      <w:r>
        <w:rPr>
          <w:rFonts w:ascii="Calibri" w:hAnsi="Calibri" w:eastAsia="ヒラギノ角ゴ Pro W3" w:cs="Times New Roman"/>
          <w:b w:val="0"/>
          <w:bCs w:val="0"/>
          <w:color w:val="000000"/>
          <w:sz w:val="24"/>
          <w:szCs w:val="20"/>
          <w:u w:val="single"/>
          <w:lang w:eastAsia="en-CA"/>
        </w:rPr>
        <w:t>201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single"/>
          <w:lang w:val="ru-RU" w:eastAsia="en-CA"/>
        </w:rPr>
        <w:t>9</w:t>
      </w:r>
      <w:r>
        <w:rPr>
          <w:rFonts w:ascii="Calibri" w:hAnsi="Calibri" w:eastAsia="ヒラギノ角ゴ Pro W3" w:cs="Times New Roman"/>
          <w:b w:val="0"/>
          <w:bCs w:val="0"/>
          <w:color w:val="000000"/>
          <w:sz w:val="24"/>
          <w:szCs w:val="20"/>
          <w:u w:val="single"/>
          <w:lang w:eastAsia="en-CA"/>
        </w:rPr>
        <w:t xml:space="preserve"> года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en-US"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  <w:t>:</w:t>
      </w:r>
    </w:p>
    <w:p>
      <w:pPr>
        <w:rPr>
          <w:b/>
          <w:u w:val="single"/>
          <w:lang w:val="en-US"/>
        </w:rPr>
      </w:pPr>
    </w:p>
    <w:p>
      <w:pPr>
        <w:rPr>
          <w:lang w:val="en-US"/>
        </w:rPr>
      </w:pPr>
      <w:r>
        <w:rPr>
          <w:rFonts w:hint="default"/>
          <w:lang w:val="en-US"/>
        </w:rPr>
        <w:t xml:space="preserve">ПРЕЗИДЕНТ ASSOCIÇÇÃO DE CAMELÔS, AMBULANTES E FEIRANTES, УПРАВЛЕНИЕ </w:t>
      </w:r>
      <w:r>
        <w:rPr>
          <w:rFonts w:hint="default"/>
          <w:lang w:val="ru-RU"/>
        </w:rPr>
        <w:t>ЛИЦАМИ</w:t>
      </w:r>
      <w:r>
        <w:rPr>
          <w:rFonts w:hint="default"/>
          <w:lang w:val="en-US"/>
        </w:rPr>
        <w:t>, СВЯЗАННЫХ С ЖИЛИЩНЫМ И ПОЛИТИЧЕСКИМ ВОЕННЫМ.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508E"/>
    <w:rsid w:val="002A2E4F"/>
    <w:rsid w:val="00322CAA"/>
    <w:rsid w:val="003A5FA1"/>
    <w:rsid w:val="004B1C7D"/>
    <w:rsid w:val="005A2726"/>
    <w:rsid w:val="006861B1"/>
    <w:rsid w:val="00914E51"/>
    <w:rsid w:val="00E62425"/>
    <w:rsid w:val="00E960F4"/>
    <w:rsid w:val="00F84758"/>
    <w:rsid w:val="38A72630"/>
    <w:rsid w:val="4377508E"/>
    <w:rsid w:val="77C1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s-GT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_Style 11"/>
    <w:basedOn w:val="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6</TotalTime>
  <ScaleCrop>false</ScaleCrop>
  <LinksUpToDate>false</LinksUpToDate>
  <CharactersWithSpaces>664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Oksana Abboud</dc:creator>
  <cp:lastModifiedBy>Oksana Abboud</cp:lastModifiedBy>
  <dcterms:modified xsi:type="dcterms:W3CDTF">2023-03-16T05:27:51Z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FE99941F03DC4A849130B210AA562A30</vt:lpwstr>
  </property>
</Properties>
</file>